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A11D8D" w:rsidRDefault="00A11D8D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FF5D8B">
        <w:rPr>
          <w:sz w:val="28"/>
        </w:rPr>
        <w:t>23</w:t>
      </w:r>
      <w:r w:rsidR="00CF25CE">
        <w:rPr>
          <w:sz w:val="28"/>
        </w:rPr>
        <w:t>.</w:t>
      </w:r>
      <w:r w:rsidR="00D9424B">
        <w:rPr>
          <w:sz w:val="28"/>
        </w:rPr>
        <w:t>0</w:t>
      </w:r>
      <w:r w:rsidR="00F91C2F">
        <w:rPr>
          <w:sz w:val="28"/>
        </w:rPr>
        <w:t>5</w:t>
      </w:r>
      <w:r>
        <w:rPr>
          <w:sz w:val="28"/>
        </w:rPr>
        <w:t>.201</w:t>
      </w:r>
      <w:r w:rsidR="00D9424B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F91C2F">
        <w:rPr>
          <w:sz w:val="28"/>
        </w:rPr>
        <w:t>4</w:t>
      </w:r>
      <w:r w:rsidR="00FF5D8B">
        <w:rPr>
          <w:sz w:val="28"/>
        </w:rPr>
        <w:t>9</w:t>
      </w:r>
      <w:r>
        <w:rPr>
          <w:sz w:val="28"/>
        </w:rPr>
        <w:t>-р</w:t>
      </w:r>
    </w:p>
    <w:p w:rsidR="00D940C9" w:rsidRDefault="00D940C9" w:rsidP="00D940C9"/>
    <w:p w:rsidR="00D940C9" w:rsidRDefault="00D9424B" w:rsidP="00D940C9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D9424B" w:rsidRDefault="00D9424B" w:rsidP="00D940C9">
      <w:pPr>
        <w:rPr>
          <w:sz w:val="28"/>
        </w:rPr>
      </w:pPr>
      <w:r>
        <w:rPr>
          <w:sz w:val="28"/>
        </w:rPr>
        <w:t xml:space="preserve">структуру расходов на 2017 год </w:t>
      </w:r>
    </w:p>
    <w:p w:rsidR="00D9424B" w:rsidRDefault="00D9424B" w:rsidP="00D9424B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D9424B" w:rsidRDefault="00D9424B" w:rsidP="00D9424B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D9424B" w:rsidRDefault="00D9424B" w:rsidP="00D9424B">
      <w:pPr>
        <w:rPr>
          <w:sz w:val="28"/>
          <w:szCs w:val="28"/>
        </w:rPr>
      </w:pPr>
      <w:r>
        <w:rPr>
          <w:sz w:val="28"/>
        </w:rPr>
        <w:t>о</w:t>
      </w:r>
      <w:r>
        <w:rPr>
          <w:sz w:val="28"/>
          <w:szCs w:val="28"/>
        </w:rPr>
        <w:t xml:space="preserve">т 27.12.2016г. №57 </w:t>
      </w:r>
    </w:p>
    <w:p w:rsidR="00D9424B" w:rsidRDefault="00D9424B" w:rsidP="00D940C9">
      <w:pPr>
        <w:rPr>
          <w:sz w:val="28"/>
        </w:rPr>
      </w:pPr>
    </w:p>
    <w:p w:rsidR="00CD5046" w:rsidRDefault="00CD5046" w:rsidP="00D940C9">
      <w:pPr>
        <w:rPr>
          <w:sz w:val="28"/>
        </w:rPr>
      </w:pPr>
    </w:p>
    <w:p w:rsidR="00077A22" w:rsidRDefault="00CD5046" w:rsidP="00A11D8D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Приказом Министерства </w:t>
      </w:r>
      <w:r w:rsidR="000023BB">
        <w:rPr>
          <w:sz w:val="28"/>
        </w:rPr>
        <w:t>финансов РФ от 01.07.2013г №65-н</w:t>
      </w:r>
      <w:r>
        <w:rPr>
          <w:sz w:val="28"/>
        </w:rPr>
        <w:t xml:space="preserve"> «Об утверждении указаний о порядке применения бюджетно</w:t>
      </w:r>
      <w:r w:rsidR="003B453B">
        <w:rPr>
          <w:sz w:val="28"/>
        </w:rPr>
        <w:t>й классификации РФ»</w:t>
      </w:r>
      <w:r>
        <w:rPr>
          <w:sz w:val="28"/>
        </w:rPr>
        <w:t xml:space="preserve">, Федеральным законом от 06.10.2013г № 131-ФЗ «Об общих принципах организации местного самоуправления в Российской Федерации»,  </w:t>
      </w:r>
      <w:r w:rsidR="003B453B">
        <w:rPr>
          <w:sz w:val="28"/>
        </w:rPr>
        <w:t>внести изменения в ведомственную структуру расходов на 201</w:t>
      </w:r>
      <w:r w:rsidR="00D9424B">
        <w:rPr>
          <w:sz w:val="28"/>
        </w:rPr>
        <w:t>7</w:t>
      </w:r>
      <w:r w:rsidR="003B453B">
        <w:rPr>
          <w:sz w:val="28"/>
        </w:rPr>
        <w:t xml:space="preserve"> год</w:t>
      </w:r>
      <w:r w:rsidR="00D9424B">
        <w:rPr>
          <w:sz w:val="28"/>
        </w:rPr>
        <w:t xml:space="preserve"> (приложение №6)</w:t>
      </w:r>
      <w:r w:rsidR="003B453B">
        <w:rPr>
          <w:sz w:val="28"/>
        </w:rPr>
        <w:t>, добавив следующие коды бюджетной классификации:</w:t>
      </w:r>
      <w:r>
        <w:rPr>
          <w:sz w:val="28"/>
        </w:rPr>
        <w:t xml:space="preserve">                                         </w:t>
      </w:r>
      <w:proofErr w:type="gramEnd"/>
    </w:p>
    <w:p w:rsidR="003B453B" w:rsidRDefault="00343BF3" w:rsidP="003B453B">
      <w:pPr>
        <w:rPr>
          <w:sz w:val="28"/>
        </w:rPr>
      </w:pPr>
      <w:r>
        <w:rPr>
          <w:sz w:val="28"/>
        </w:rPr>
        <w:t xml:space="preserve"> </w:t>
      </w:r>
    </w:p>
    <w:p w:rsidR="00FF5D8B" w:rsidRDefault="00FF5D8B" w:rsidP="00FF5D8B">
      <w:pPr>
        <w:rPr>
          <w:sz w:val="28"/>
          <w:szCs w:val="28"/>
        </w:rPr>
      </w:pPr>
      <w:r>
        <w:rPr>
          <w:sz w:val="28"/>
          <w:szCs w:val="28"/>
        </w:rPr>
        <w:t>40001138010004190123</w:t>
      </w:r>
      <w:r w:rsidR="00656A53" w:rsidRPr="00656A53">
        <w:rPr>
          <w:sz w:val="28"/>
          <w:szCs w:val="28"/>
        </w:rPr>
        <w:t>-</w:t>
      </w:r>
      <w:r>
        <w:rPr>
          <w:sz w:val="28"/>
          <w:szCs w:val="28"/>
        </w:rPr>
        <w:t xml:space="preserve">иные выплаты, за исключением фонда оплаты труда </w:t>
      </w:r>
    </w:p>
    <w:p w:rsidR="00FF5D8B" w:rsidRDefault="00FF5D8B" w:rsidP="00FF5D8B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государственных (муниципальных) органов лицам, </w:t>
      </w:r>
    </w:p>
    <w:p w:rsidR="00FF5D8B" w:rsidRDefault="00FF5D8B" w:rsidP="00FF5D8B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привлекаемым</w:t>
      </w:r>
      <w:proofErr w:type="gramEnd"/>
      <w:r>
        <w:rPr>
          <w:sz w:val="28"/>
          <w:szCs w:val="28"/>
        </w:rPr>
        <w:t xml:space="preserve"> согласно законодательству для </w:t>
      </w:r>
    </w:p>
    <w:p w:rsidR="00656A53" w:rsidRDefault="00FF5D8B" w:rsidP="00FF5D8B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выполнения отдельных полномочий </w:t>
      </w:r>
    </w:p>
    <w:p w:rsidR="00F91C2F" w:rsidRPr="00F91C2F" w:rsidRDefault="00F91C2F" w:rsidP="00D9424B">
      <w:pPr>
        <w:rPr>
          <w:sz w:val="28"/>
          <w:szCs w:val="28"/>
        </w:rPr>
      </w:pPr>
    </w:p>
    <w:p w:rsidR="00656A53" w:rsidRPr="00656A53" w:rsidRDefault="00656A53" w:rsidP="00656A53">
      <w:pPr>
        <w:rPr>
          <w:sz w:val="28"/>
          <w:szCs w:val="28"/>
        </w:rPr>
      </w:pPr>
    </w:p>
    <w:p w:rsidR="003B453B" w:rsidRPr="006550C4" w:rsidRDefault="003B453B" w:rsidP="00077A22">
      <w:pPr>
        <w:rPr>
          <w:sz w:val="28"/>
          <w:szCs w:val="28"/>
        </w:rPr>
      </w:pPr>
    </w:p>
    <w:p w:rsidR="00D940C9" w:rsidRDefault="00D940C9" w:rsidP="00D940C9">
      <w:pPr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>Глав</w:t>
      </w:r>
      <w:r w:rsidR="00AF56EE">
        <w:rPr>
          <w:sz w:val="28"/>
        </w:rPr>
        <w:t>а</w:t>
      </w:r>
      <w:r w:rsidR="007436EF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D940C9" w:rsidRDefault="00D940C9" w:rsidP="00D940C9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</w:t>
      </w:r>
      <w:r w:rsidR="00FF5D8B">
        <w:rPr>
          <w:sz w:val="28"/>
        </w:rPr>
        <w:t xml:space="preserve">               </w:t>
      </w:r>
      <w:r w:rsidR="00AF56EE">
        <w:rPr>
          <w:sz w:val="28"/>
        </w:rPr>
        <w:t xml:space="preserve">   </w:t>
      </w:r>
      <w:r>
        <w:rPr>
          <w:sz w:val="28"/>
        </w:rPr>
        <w:tab/>
      </w:r>
      <w:r w:rsidR="00782E7F">
        <w:rPr>
          <w:sz w:val="28"/>
        </w:rPr>
        <w:t>В.В.Котлов</w:t>
      </w:r>
    </w:p>
    <w:p w:rsidR="00D940C9" w:rsidRDefault="00D940C9" w:rsidP="00D940C9"/>
    <w:p w:rsidR="00D940C9" w:rsidRPr="00951A86" w:rsidRDefault="00D940C9" w:rsidP="00D940C9"/>
    <w:p w:rsidR="00D940C9" w:rsidRDefault="00D940C9" w:rsidP="00D940C9"/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01C8C"/>
    <w:rsid w:val="000023BB"/>
    <w:rsid w:val="00062312"/>
    <w:rsid w:val="00077A22"/>
    <w:rsid w:val="000A640A"/>
    <w:rsid w:val="000C73C6"/>
    <w:rsid w:val="00292097"/>
    <w:rsid w:val="002B3A27"/>
    <w:rsid w:val="0030471E"/>
    <w:rsid w:val="00343BF3"/>
    <w:rsid w:val="003455F0"/>
    <w:rsid w:val="003B453B"/>
    <w:rsid w:val="003D1F3F"/>
    <w:rsid w:val="003D3F6C"/>
    <w:rsid w:val="003E1CAC"/>
    <w:rsid w:val="0049378C"/>
    <w:rsid w:val="004C4807"/>
    <w:rsid w:val="004D4CC0"/>
    <w:rsid w:val="00500B10"/>
    <w:rsid w:val="00553D64"/>
    <w:rsid w:val="00567F70"/>
    <w:rsid w:val="005C79E6"/>
    <w:rsid w:val="005D53FD"/>
    <w:rsid w:val="005E13B2"/>
    <w:rsid w:val="00621BC1"/>
    <w:rsid w:val="006423A2"/>
    <w:rsid w:val="006550C4"/>
    <w:rsid w:val="00656A53"/>
    <w:rsid w:val="00675D2F"/>
    <w:rsid w:val="00695C51"/>
    <w:rsid w:val="006B6F56"/>
    <w:rsid w:val="006C52A4"/>
    <w:rsid w:val="006F27E3"/>
    <w:rsid w:val="00706758"/>
    <w:rsid w:val="007179E6"/>
    <w:rsid w:val="00721ADB"/>
    <w:rsid w:val="00730B6A"/>
    <w:rsid w:val="007436EF"/>
    <w:rsid w:val="00782E7F"/>
    <w:rsid w:val="007C7C70"/>
    <w:rsid w:val="007D086B"/>
    <w:rsid w:val="00844D22"/>
    <w:rsid w:val="00861606"/>
    <w:rsid w:val="008648CB"/>
    <w:rsid w:val="00872B8A"/>
    <w:rsid w:val="008B0D63"/>
    <w:rsid w:val="008D7D52"/>
    <w:rsid w:val="008E02F2"/>
    <w:rsid w:val="00906A19"/>
    <w:rsid w:val="00906FA8"/>
    <w:rsid w:val="00907071"/>
    <w:rsid w:val="00996F54"/>
    <w:rsid w:val="009D7BDF"/>
    <w:rsid w:val="00A11D8D"/>
    <w:rsid w:val="00A569EC"/>
    <w:rsid w:val="00A60BC8"/>
    <w:rsid w:val="00A82E39"/>
    <w:rsid w:val="00AA14FD"/>
    <w:rsid w:val="00AA3743"/>
    <w:rsid w:val="00AA6CAF"/>
    <w:rsid w:val="00AC5526"/>
    <w:rsid w:val="00AF3964"/>
    <w:rsid w:val="00AF56EE"/>
    <w:rsid w:val="00B20B59"/>
    <w:rsid w:val="00B827F3"/>
    <w:rsid w:val="00B848A4"/>
    <w:rsid w:val="00C04DAA"/>
    <w:rsid w:val="00C21CE8"/>
    <w:rsid w:val="00C3673D"/>
    <w:rsid w:val="00CA1856"/>
    <w:rsid w:val="00CA2D4E"/>
    <w:rsid w:val="00CB6E33"/>
    <w:rsid w:val="00CD5046"/>
    <w:rsid w:val="00CF25CE"/>
    <w:rsid w:val="00D05E62"/>
    <w:rsid w:val="00D6621F"/>
    <w:rsid w:val="00D8663B"/>
    <w:rsid w:val="00D940C9"/>
    <w:rsid w:val="00D9424B"/>
    <w:rsid w:val="00DD0224"/>
    <w:rsid w:val="00DF74E3"/>
    <w:rsid w:val="00E90349"/>
    <w:rsid w:val="00EB55B2"/>
    <w:rsid w:val="00F02E92"/>
    <w:rsid w:val="00F72D15"/>
    <w:rsid w:val="00F91C2F"/>
    <w:rsid w:val="00FA11A7"/>
    <w:rsid w:val="00FB4F6F"/>
    <w:rsid w:val="00FC1621"/>
    <w:rsid w:val="00FD1CB3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938A2-DFA8-41E4-A82E-40B9A3CF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45</cp:revision>
  <cp:lastPrinted>2016-11-30T07:39:00Z</cp:lastPrinted>
  <dcterms:created xsi:type="dcterms:W3CDTF">2010-08-03T11:21:00Z</dcterms:created>
  <dcterms:modified xsi:type="dcterms:W3CDTF">2017-05-23T05:00:00Z</dcterms:modified>
</cp:coreProperties>
</file>